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F6D1" w14:textId="77777777"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IV</w:t>
      </w:r>
    </w:p>
    <w:p w14:paraId="2D75AE55" w14:textId="77777777"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14:paraId="16ADB6D7" w14:textId="77777777" w:rsidR="00B4702B" w:rsidRDefault="002F331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214C2648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  <w:b/>
        </w:rPr>
        <w:t>1. Dados de identificação</w:t>
      </w:r>
    </w:p>
    <w:p w14:paraId="01655946" w14:textId="77777777" w:rsidR="00B4702B" w:rsidRPr="002F3314" w:rsidRDefault="002F3314">
      <w:pPr>
        <w:ind w:left="1440" w:hanging="720"/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tbl>
      <w:tblPr>
        <w:tblStyle w:val="afe"/>
        <w:tblW w:w="95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450"/>
        <w:gridCol w:w="7606"/>
      </w:tblGrid>
      <w:tr w:rsidR="00B4702B" w:rsidRPr="002F3314" w14:paraId="4705562B" w14:textId="77777777" w:rsidTr="0077532A">
        <w:trPr>
          <w:trHeight w:val="164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7FFD" w14:textId="77777777" w:rsidR="00B4702B" w:rsidRPr="002F3314" w:rsidRDefault="002F33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Título do Projeto: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D12C" w14:textId="77777777" w:rsidR="00B4702B" w:rsidRPr="002F3314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702B" w:rsidRPr="002F3314" w14:paraId="3A592E3D" w14:textId="77777777" w:rsidTr="0077532A">
        <w:trPr>
          <w:trHeight w:val="503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79543" w14:textId="77777777" w:rsidR="00B4702B" w:rsidRPr="002F3314" w:rsidRDefault="002F3314" w:rsidP="002F3314">
            <w:pPr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Edital:</w:t>
            </w:r>
          </w:p>
        </w:tc>
        <w:tc>
          <w:tcPr>
            <w:tcW w:w="83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0136" w14:textId="77777777" w:rsidR="00B4702B" w:rsidRPr="002F3314" w:rsidRDefault="002F3314" w:rsidP="006A5FC9">
            <w:pPr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Edital nº </w:t>
            </w:r>
            <w:r w:rsidR="006A5FC9">
              <w:rPr>
                <w:rFonts w:asciiTheme="minorHAnsi" w:hAnsiTheme="minorHAnsi" w:cstheme="minorHAnsi"/>
              </w:rPr>
              <w:t>36</w:t>
            </w:r>
            <w:r w:rsidRPr="002F3314">
              <w:rPr>
                <w:rFonts w:asciiTheme="minorHAnsi" w:hAnsiTheme="minorHAnsi" w:cstheme="minorHAnsi"/>
              </w:rPr>
              <w:t>/2021 - Apoio a Programas e Projetos de Ensino com Foco em Ações de Permanência e Êxito voltadas para o Ensino Remoto</w:t>
            </w:r>
          </w:p>
        </w:tc>
      </w:tr>
      <w:tr w:rsidR="00B4702B" w:rsidRPr="002F3314" w14:paraId="5B7774B2" w14:textId="77777777" w:rsidTr="0077532A">
        <w:trPr>
          <w:trHeight w:val="202"/>
        </w:trPr>
        <w:tc>
          <w:tcPr>
            <w:tcW w:w="19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A7CA" w14:textId="77777777" w:rsidR="00B4702B" w:rsidRPr="002F3314" w:rsidRDefault="002F33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Coordenador: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AAC1" w14:textId="77777777" w:rsidR="00B4702B" w:rsidRPr="002F3314" w:rsidRDefault="002F3314">
            <w:pPr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3038FF42" w14:textId="77777777" w:rsidTr="0077532A">
        <w:trPr>
          <w:trHeight w:val="280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AE8D" w14:textId="77777777" w:rsidR="00B4702B" w:rsidRPr="002F3314" w:rsidRDefault="002F33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Campus: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218D" w14:textId="77777777" w:rsidR="00B4702B" w:rsidRPr="002F3314" w:rsidRDefault="002F3314">
            <w:pPr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5A54312" w14:textId="77777777" w:rsidR="00B4702B" w:rsidRPr="002F3314" w:rsidRDefault="00B4702B">
      <w:pPr>
        <w:jc w:val="both"/>
        <w:rPr>
          <w:rFonts w:asciiTheme="minorHAnsi" w:hAnsiTheme="minorHAnsi" w:cstheme="minorHAnsi"/>
        </w:rPr>
      </w:pPr>
    </w:p>
    <w:p w14:paraId="000AD6F2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  <w:b/>
        </w:rPr>
        <w:t>2. Número de Bolsas solicitadas: ____</w:t>
      </w:r>
    </w:p>
    <w:p w14:paraId="3AE4A761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p w14:paraId="70F6072F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  <w:b/>
        </w:rPr>
        <w:t>3. Envio da proposta</w:t>
      </w:r>
    </w:p>
    <w:p w14:paraId="297E8079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tbl>
      <w:tblPr>
        <w:tblStyle w:val="aff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B4702B" w:rsidRPr="002F3314" w14:paraId="7979FEE4" w14:textId="77777777" w:rsidTr="002F3314">
        <w:trPr>
          <w:trHeight w:val="272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7919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9771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7821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7F06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NÃO</w:t>
            </w:r>
          </w:p>
        </w:tc>
      </w:tr>
      <w:tr w:rsidR="00B4702B" w:rsidRPr="002F3314" w14:paraId="26DCED25" w14:textId="77777777" w:rsidTr="002F3314">
        <w:trPr>
          <w:trHeight w:val="22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5874" w14:textId="3ED9F96E" w:rsidR="00B4702B" w:rsidRPr="002F3314" w:rsidRDefault="002F3314">
            <w:pPr>
              <w:ind w:left="100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A proposta foi enviada no período estabelecido no cronograma do edital?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3C12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67E4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584A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5F376735" w14:textId="77777777">
        <w:trPr>
          <w:trHeight w:val="51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76B7" w14:textId="77777777" w:rsidR="00B4702B" w:rsidRPr="002F3314" w:rsidRDefault="002F3314">
            <w:pPr>
              <w:ind w:left="100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A proposta foi cadastrada no SIGPROJ e enviado comprovante de submissão para 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0EE4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1472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4E88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623111D0" w14:textId="77777777" w:rsidTr="002F3314">
        <w:trPr>
          <w:trHeight w:val="40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581C" w14:textId="77777777" w:rsidR="00B4702B" w:rsidRPr="002F3314" w:rsidRDefault="002F3314">
            <w:pPr>
              <w:ind w:left="100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O proponente anexou toda a documentação no SIGPROJ?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0DAE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815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4620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082E9E4F" w14:textId="77777777" w:rsidTr="002F3314">
        <w:trPr>
          <w:trHeight w:val="201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50C0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96B7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B076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91BB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NÃO</w:t>
            </w:r>
          </w:p>
        </w:tc>
      </w:tr>
      <w:tr w:rsidR="00B4702B" w:rsidRPr="002F3314" w14:paraId="3029424F" w14:textId="77777777" w:rsidTr="002F3314">
        <w:trPr>
          <w:trHeight w:val="29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FB56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01 (um) arquivo em PDF do</w:t>
            </w:r>
            <w:r w:rsidRPr="002F3314">
              <w:rPr>
                <w:rFonts w:asciiTheme="minorHAnsi" w:hAnsiTheme="minorHAnsi" w:cstheme="minorHAnsi"/>
                <w:strike/>
                <w:color w:val="FF0000"/>
              </w:rPr>
              <w:t xml:space="preserve"> </w:t>
            </w:r>
            <w:r w:rsidRPr="002F3314">
              <w:rPr>
                <w:rFonts w:asciiTheme="minorHAnsi" w:hAnsiTheme="minorHAnsi" w:cstheme="minorHAnsi"/>
              </w:rPr>
              <w:t xml:space="preserve">Programa ou Projeto de Ensino, cadastrado no </w:t>
            </w:r>
            <w:r w:rsidRPr="002F3314">
              <w:rPr>
                <w:rFonts w:asciiTheme="minorHAnsi" w:hAnsiTheme="minorHAnsi" w:cstheme="minorHAnsi"/>
                <w:highlight w:val="white"/>
              </w:rPr>
              <w:t xml:space="preserve">SiEN/SIGProj, com o número </w:t>
            </w:r>
            <w:r w:rsidRPr="002F3314">
              <w:rPr>
                <w:rFonts w:asciiTheme="minorHAnsi" w:hAnsiTheme="minorHAnsi" w:cstheme="minorHAnsi"/>
              </w:rPr>
              <w:t>do protocolo SIEN gerado pelo sistema;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0CC0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FAFE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A290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26EA0269" w14:textId="77777777" w:rsidTr="002F3314">
        <w:trPr>
          <w:trHeight w:val="27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9BEE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01 (um) arquivo em PDF da Declaração de Adimplência (Anexo I), assinada pelo coordenador da proposta;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BB07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AC8C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48C1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70217D14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3801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01 (um) arquivo em PDF com Plano de Trabalho do Bolsista, para cada bolsista solicitado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7199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08DE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2A74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424967E7" w14:textId="77777777" w:rsidTr="002F3314">
        <w:trPr>
          <w:trHeight w:val="302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5968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CF69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C6D0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E0F7" w14:textId="77777777" w:rsidR="00B4702B" w:rsidRPr="002F3314" w:rsidRDefault="002F3314">
            <w:pPr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NÃO</w:t>
            </w:r>
          </w:p>
        </w:tc>
      </w:tr>
      <w:tr w:rsidR="00B4702B" w:rsidRPr="002F3314" w14:paraId="394ED74F" w14:textId="77777777" w:rsidTr="002F3314">
        <w:trPr>
          <w:trHeight w:val="346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F2A5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62BC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8204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A461" w14:textId="77777777" w:rsidR="00B4702B" w:rsidRPr="002F3314" w:rsidRDefault="002F3314">
            <w:pPr>
              <w:ind w:left="10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0A6C2C7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  <w:b/>
        </w:rPr>
        <w:t xml:space="preserve">* </w:t>
      </w:r>
      <w:r w:rsidRPr="002F3314">
        <w:rPr>
          <w:rFonts w:asciiTheme="minorHAnsi" w:hAnsiTheme="minorHAnsi" w:cstheme="minorHAnsi"/>
        </w:rPr>
        <w:t>Não se aplica</w:t>
      </w:r>
    </w:p>
    <w:p w14:paraId="388B04F1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p w14:paraId="48495151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3FC15A01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77A6C070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53316DFD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2A5572EE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2B26DD25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0CFE8F43" w14:textId="77777777" w:rsidR="002F3314" w:rsidRPr="002F3314" w:rsidRDefault="002F3314">
      <w:pPr>
        <w:jc w:val="both"/>
        <w:rPr>
          <w:rFonts w:asciiTheme="minorHAnsi" w:hAnsiTheme="minorHAnsi" w:cstheme="minorHAnsi"/>
        </w:rPr>
      </w:pPr>
    </w:p>
    <w:p w14:paraId="1CCAC75F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  <w:b/>
        </w:rPr>
        <w:t>4. Requisitos do Coordenador do Programa ou Projeto de Ensino</w:t>
      </w:r>
    </w:p>
    <w:p w14:paraId="2A4F4CAC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lastRenderedPageBreak/>
        <w:t xml:space="preserve"> </w:t>
      </w:r>
    </w:p>
    <w:tbl>
      <w:tblPr>
        <w:tblStyle w:val="aff0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B4702B" w:rsidRPr="002F3314" w14:paraId="4B430B26" w14:textId="77777777" w:rsidTr="002F3314">
        <w:trPr>
          <w:trHeight w:val="54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2F10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44B7" w14:textId="77777777" w:rsidR="00B4702B" w:rsidRPr="002F3314" w:rsidRDefault="002F3314">
            <w:pPr>
              <w:ind w:left="-4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FA66" w14:textId="77777777" w:rsidR="00B4702B" w:rsidRPr="002F3314" w:rsidRDefault="002F3314">
            <w:pPr>
              <w:ind w:left="-4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CD55" w14:textId="77777777" w:rsidR="00B4702B" w:rsidRPr="002F3314" w:rsidRDefault="002F3314">
            <w:pPr>
              <w:ind w:left="-40"/>
              <w:jc w:val="center"/>
              <w:rPr>
                <w:rFonts w:asciiTheme="minorHAnsi" w:hAnsiTheme="minorHAnsi" w:cstheme="minorHAnsi"/>
                <w:b/>
              </w:rPr>
            </w:pPr>
            <w:r w:rsidRPr="002F3314">
              <w:rPr>
                <w:rFonts w:asciiTheme="minorHAnsi" w:hAnsiTheme="minorHAnsi" w:cstheme="minorHAnsi"/>
                <w:b/>
              </w:rPr>
              <w:t>NÃO</w:t>
            </w:r>
          </w:p>
        </w:tc>
      </w:tr>
      <w:tr w:rsidR="00B4702B" w:rsidRPr="002F3314" w14:paraId="70B19100" w14:textId="77777777" w:rsidTr="002F3314">
        <w:trPr>
          <w:trHeight w:val="2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7F67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8102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2DD2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DA7C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3327D366" w14:textId="77777777" w:rsidTr="002F3314">
        <w:trPr>
          <w:trHeight w:val="33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918D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C570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0CCA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7693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3731D73D" w14:textId="77777777" w:rsidTr="002F3314">
        <w:trPr>
          <w:trHeight w:val="147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BC69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Tem currículo atualizado na Plataforma Lattes do CNPq no ano de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BF25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AE5A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B094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702B" w:rsidRPr="002F3314" w14:paraId="223D1BEC" w14:textId="77777777" w:rsidTr="002F3314">
        <w:trPr>
          <w:trHeight w:val="253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FEDA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B3CF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D208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61D5" w14:textId="77777777" w:rsidR="00B4702B" w:rsidRPr="002F3314" w:rsidRDefault="002F3314">
            <w:pPr>
              <w:ind w:left="141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D64E3A9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  <w:b/>
        </w:rPr>
        <w:t xml:space="preserve">* </w:t>
      </w:r>
      <w:r w:rsidRPr="002F3314">
        <w:rPr>
          <w:rFonts w:asciiTheme="minorHAnsi" w:hAnsiTheme="minorHAnsi" w:cstheme="minorHAnsi"/>
        </w:rPr>
        <w:t>Não se aplica</w:t>
      </w:r>
    </w:p>
    <w:p w14:paraId="427E8357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p w14:paraId="0A817C3F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  <w:b/>
        </w:rPr>
        <w:t>5. O Programa/Projeto submetido atende à Resolução Consup nº 022/2015, sendo considerado um Programa/Projeto de Ensino?</w:t>
      </w:r>
    </w:p>
    <w:p w14:paraId="248835FC" w14:textId="77777777" w:rsidR="00B4702B" w:rsidRPr="002F3314" w:rsidRDefault="002F3314">
      <w:pPr>
        <w:spacing w:before="200"/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(      ) Sim                 </w:t>
      </w:r>
      <w:r w:rsidRPr="002F3314">
        <w:rPr>
          <w:rFonts w:asciiTheme="minorHAnsi" w:hAnsiTheme="minorHAnsi" w:cstheme="minorHAnsi"/>
        </w:rPr>
        <w:tab/>
        <w:t>(      ) Não</w:t>
      </w:r>
    </w:p>
    <w:p w14:paraId="188BC7C3" w14:textId="77777777" w:rsidR="00B4702B" w:rsidRPr="002F3314" w:rsidRDefault="00B4702B">
      <w:pPr>
        <w:spacing w:before="200"/>
        <w:jc w:val="both"/>
        <w:rPr>
          <w:rFonts w:asciiTheme="minorHAnsi" w:hAnsiTheme="minorHAnsi" w:cstheme="minorHAnsi"/>
        </w:rPr>
      </w:pPr>
    </w:p>
    <w:p w14:paraId="457B34B1" w14:textId="77777777" w:rsidR="00B4702B" w:rsidRPr="002F3314" w:rsidRDefault="002F3314">
      <w:pPr>
        <w:jc w:val="both"/>
        <w:rPr>
          <w:rFonts w:asciiTheme="minorHAnsi" w:hAnsiTheme="minorHAnsi" w:cstheme="minorHAnsi"/>
          <w:b/>
        </w:rPr>
      </w:pPr>
      <w:r w:rsidRPr="002F3314">
        <w:rPr>
          <w:rFonts w:asciiTheme="minorHAnsi" w:hAnsiTheme="minorHAnsi" w:cstheme="minorHAnsi"/>
        </w:rPr>
        <w:t xml:space="preserve"> </w:t>
      </w:r>
      <w:r w:rsidRPr="002F3314">
        <w:rPr>
          <w:rFonts w:asciiTheme="minorHAnsi" w:hAnsiTheme="minorHAnsi" w:cstheme="minorHAnsi"/>
          <w:b/>
        </w:rPr>
        <w:t>6. Observações</w:t>
      </w:r>
    </w:p>
    <w:tbl>
      <w:tblPr>
        <w:tblStyle w:val="aff1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B4702B" w:rsidRPr="002F3314" w14:paraId="6520A115" w14:textId="77777777">
        <w:trPr>
          <w:trHeight w:val="150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54A0" w14:textId="77777777" w:rsidR="00B4702B" w:rsidRPr="002F3314" w:rsidRDefault="002F3314">
            <w:pPr>
              <w:ind w:left="-4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 </w:t>
            </w:r>
          </w:p>
          <w:p w14:paraId="22384E4D" w14:textId="77777777" w:rsidR="00B4702B" w:rsidRPr="002F3314" w:rsidRDefault="002F3314">
            <w:pPr>
              <w:ind w:left="-40"/>
              <w:jc w:val="both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FD09CEA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p w14:paraId="71208144" w14:textId="77777777" w:rsidR="00B4702B" w:rsidRPr="002F3314" w:rsidRDefault="00B4702B">
      <w:pPr>
        <w:jc w:val="both"/>
        <w:rPr>
          <w:rFonts w:asciiTheme="minorHAnsi" w:hAnsiTheme="minorHAnsi" w:cstheme="minorHAnsi"/>
        </w:rPr>
      </w:pPr>
    </w:p>
    <w:p w14:paraId="070BF9C1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(       ) Homologado             </w:t>
      </w:r>
      <w:r w:rsidRPr="002F3314">
        <w:rPr>
          <w:rFonts w:asciiTheme="minorHAnsi" w:hAnsiTheme="minorHAnsi" w:cstheme="minorHAnsi"/>
        </w:rPr>
        <w:tab/>
        <w:t>(        ) Não homologado</w:t>
      </w:r>
    </w:p>
    <w:p w14:paraId="717911E4" w14:textId="77777777" w:rsidR="00B4702B" w:rsidRPr="002F3314" w:rsidRDefault="002F3314">
      <w:pPr>
        <w:jc w:val="both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 xml:space="preserve"> </w:t>
      </w:r>
    </w:p>
    <w:p w14:paraId="4CB03B2F" w14:textId="77777777" w:rsidR="00B4702B" w:rsidRPr="002F3314" w:rsidRDefault="00B4702B">
      <w:pPr>
        <w:jc w:val="center"/>
        <w:rPr>
          <w:rFonts w:asciiTheme="minorHAnsi" w:hAnsiTheme="minorHAnsi" w:cstheme="minorHAnsi"/>
        </w:rPr>
      </w:pPr>
    </w:p>
    <w:p w14:paraId="1FDB4E85" w14:textId="77777777" w:rsidR="00B4702B" w:rsidRPr="002F3314" w:rsidRDefault="002F3314">
      <w:pPr>
        <w:jc w:val="center"/>
        <w:rPr>
          <w:rFonts w:asciiTheme="minorHAnsi" w:hAnsiTheme="minorHAnsi" w:cstheme="minorHAnsi"/>
        </w:rPr>
      </w:pPr>
      <w:r w:rsidRPr="002F3314">
        <w:rPr>
          <w:rFonts w:asciiTheme="minorHAnsi" w:hAnsiTheme="minorHAnsi" w:cstheme="minorHAnsi"/>
        </w:rPr>
        <w:t>Local: _____________________Data: _____/____/________</w:t>
      </w:r>
    </w:p>
    <w:p w14:paraId="3B6012FE" w14:textId="77777777" w:rsidR="00B4702B" w:rsidRPr="002F3314" w:rsidRDefault="00B4702B">
      <w:pPr>
        <w:jc w:val="center"/>
        <w:rPr>
          <w:rFonts w:asciiTheme="minorHAnsi" w:hAnsiTheme="minorHAnsi" w:cstheme="minorHAnsi"/>
        </w:rPr>
      </w:pPr>
    </w:p>
    <w:p w14:paraId="6FC56978" w14:textId="77777777" w:rsidR="00B4702B" w:rsidRPr="002F3314" w:rsidRDefault="00B4702B">
      <w:pPr>
        <w:jc w:val="center"/>
        <w:rPr>
          <w:rFonts w:asciiTheme="minorHAnsi" w:hAnsiTheme="minorHAnsi" w:cstheme="minorHAnsi"/>
        </w:rPr>
      </w:pPr>
    </w:p>
    <w:p w14:paraId="036C2093" w14:textId="77777777" w:rsidR="00B4702B" w:rsidRPr="002F3314" w:rsidRDefault="00B4702B">
      <w:pPr>
        <w:jc w:val="center"/>
        <w:rPr>
          <w:rFonts w:asciiTheme="minorHAnsi" w:hAnsiTheme="minorHAnsi" w:cstheme="minorHAnsi"/>
        </w:rPr>
      </w:pPr>
    </w:p>
    <w:tbl>
      <w:tblPr>
        <w:tblStyle w:val="aff2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B4702B" w:rsidRPr="002F3314" w14:paraId="786AA323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642B" w14:textId="77777777" w:rsidR="00B4702B" w:rsidRPr="002F3314" w:rsidRDefault="00B4702B">
            <w:pPr>
              <w:ind w:left="-1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AB61" w14:textId="77777777" w:rsidR="00B4702B" w:rsidRPr="002F3314" w:rsidRDefault="00B4702B">
            <w:pPr>
              <w:ind w:left="-1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4EF9" w14:textId="77777777" w:rsidR="00B4702B" w:rsidRPr="002F3314" w:rsidRDefault="00B4702B">
            <w:pPr>
              <w:ind w:left="-1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02B" w:rsidRPr="002F3314" w14:paraId="08A3BBAD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7039" w14:textId="77777777" w:rsidR="00B4702B" w:rsidRPr="002F3314" w:rsidRDefault="002F3314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13F3" w14:textId="77777777" w:rsidR="00B4702B" w:rsidRPr="002F3314" w:rsidRDefault="00B4702B">
            <w:pPr>
              <w:ind w:left="-1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1190" w14:textId="77777777" w:rsidR="00B4702B" w:rsidRPr="002F3314" w:rsidRDefault="002F3314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2F3314">
              <w:rPr>
                <w:rFonts w:asciiTheme="minorHAnsi" w:hAnsiTheme="minorHAnsi" w:cstheme="minorHAnsi"/>
              </w:rPr>
              <w:t>Presidente da CAGE</w:t>
            </w:r>
          </w:p>
        </w:tc>
      </w:tr>
    </w:tbl>
    <w:p w14:paraId="0C6380B7" w14:textId="77777777" w:rsidR="00B4702B" w:rsidRDefault="00B4702B">
      <w:pPr>
        <w:jc w:val="center"/>
        <w:rPr>
          <w:b/>
          <w:sz w:val="24"/>
          <w:szCs w:val="24"/>
        </w:rPr>
      </w:pPr>
    </w:p>
    <w:p w14:paraId="604DAE0B" w14:textId="77777777" w:rsidR="00B4702B" w:rsidRDefault="00B4702B">
      <w:pPr>
        <w:jc w:val="center"/>
        <w:rPr>
          <w:b/>
          <w:sz w:val="24"/>
          <w:szCs w:val="24"/>
        </w:rPr>
      </w:pPr>
    </w:p>
    <w:p w14:paraId="1F1AB35D" w14:textId="77777777" w:rsidR="002F3314" w:rsidRDefault="002F3314">
      <w:pPr>
        <w:jc w:val="center"/>
        <w:rPr>
          <w:b/>
          <w:sz w:val="24"/>
          <w:szCs w:val="24"/>
        </w:rPr>
      </w:pPr>
    </w:p>
    <w:p w14:paraId="5E5FC8AE" w14:textId="77777777" w:rsidR="002F3314" w:rsidRDefault="002F3314">
      <w:pPr>
        <w:jc w:val="center"/>
        <w:rPr>
          <w:b/>
          <w:sz w:val="24"/>
          <w:szCs w:val="24"/>
        </w:rPr>
      </w:pPr>
    </w:p>
    <w:p w14:paraId="1BA2A982" w14:textId="77777777" w:rsidR="002F3314" w:rsidRDefault="002F3314">
      <w:pPr>
        <w:jc w:val="center"/>
        <w:rPr>
          <w:b/>
          <w:sz w:val="24"/>
          <w:szCs w:val="24"/>
        </w:rPr>
      </w:pPr>
    </w:p>
    <w:p w14:paraId="4A4DA217" w14:textId="77777777" w:rsidR="002F3314" w:rsidRDefault="002F3314">
      <w:pPr>
        <w:jc w:val="center"/>
        <w:rPr>
          <w:b/>
          <w:sz w:val="24"/>
          <w:szCs w:val="24"/>
        </w:rPr>
      </w:pPr>
    </w:p>
    <w:p w14:paraId="1F50193C" w14:textId="77777777" w:rsidR="002F3314" w:rsidRDefault="002F3314">
      <w:pPr>
        <w:jc w:val="center"/>
        <w:rPr>
          <w:b/>
          <w:sz w:val="24"/>
          <w:szCs w:val="24"/>
        </w:rPr>
      </w:pPr>
    </w:p>
    <w:p w14:paraId="5EE4D435" w14:textId="77777777" w:rsidR="002F3314" w:rsidRDefault="002F3314">
      <w:pPr>
        <w:jc w:val="center"/>
        <w:rPr>
          <w:b/>
          <w:sz w:val="24"/>
          <w:szCs w:val="24"/>
        </w:rPr>
      </w:pPr>
    </w:p>
    <w:p w14:paraId="0BADE50D" w14:textId="77777777" w:rsidR="002F3314" w:rsidRDefault="002F3314">
      <w:pPr>
        <w:jc w:val="center"/>
        <w:rPr>
          <w:b/>
          <w:sz w:val="24"/>
          <w:szCs w:val="24"/>
        </w:rPr>
      </w:pPr>
    </w:p>
    <w:p w14:paraId="2938D780" w14:textId="77777777" w:rsidR="00B4702B" w:rsidRDefault="002F3314" w:rsidP="007753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702B" w:rsidSect="002F3314">
      <w:footerReference w:type="default" r:id="rId8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AED9" w14:textId="77777777" w:rsidR="000F4246" w:rsidRDefault="000F4246">
      <w:r>
        <w:separator/>
      </w:r>
    </w:p>
  </w:endnote>
  <w:endnote w:type="continuationSeparator" w:id="0">
    <w:p w14:paraId="36C14548" w14:textId="77777777" w:rsidR="000F4246" w:rsidRDefault="000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E27B" w14:textId="77777777"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0B0" w14:textId="77777777" w:rsidR="000F4246" w:rsidRDefault="000F4246">
      <w:r>
        <w:separator/>
      </w:r>
    </w:p>
  </w:footnote>
  <w:footnote w:type="continuationSeparator" w:id="0">
    <w:p w14:paraId="5CA38868" w14:textId="77777777" w:rsidR="000F4246" w:rsidRDefault="000F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 w15:restartNumberingAfterBreak="0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B"/>
    <w:rsid w:val="000F4246"/>
    <w:rsid w:val="00125298"/>
    <w:rsid w:val="002F3314"/>
    <w:rsid w:val="0033723F"/>
    <w:rsid w:val="00395A9F"/>
    <w:rsid w:val="003F7702"/>
    <w:rsid w:val="005277D7"/>
    <w:rsid w:val="006A5FC9"/>
    <w:rsid w:val="0077532A"/>
    <w:rsid w:val="00961EEE"/>
    <w:rsid w:val="009D7238"/>
    <w:rsid w:val="00B4702B"/>
    <w:rsid w:val="00E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A5F8"/>
  <w15:docId w15:val="{9B46766C-75B9-457D-BDAA-FF5445BD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2021-04-16T17:26:00Z</dcterms:created>
  <dcterms:modified xsi:type="dcterms:W3CDTF">2021-04-16T17:26:00Z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