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5AD" w:rsidRDefault="009879B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O VI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RECURSO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r>
        <w:rPr>
          <w:rFonts w:ascii="Calibri" w:eastAsia="Calibri" w:hAnsi="Calibri" w:cs="Calibri"/>
          <w:b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>/20</w:t>
      </w:r>
      <w:r>
        <w:rPr>
          <w:rFonts w:ascii="Calibri" w:eastAsia="Calibri" w:hAnsi="Calibri" w:cs="Calibri"/>
          <w:b/>
          <w:sz w:val="24"/>
          <w:szCs w:val="24"/>
        </w:rPr>
        <w:t>21</w:t>
      </w:r>
      <w:r>
        <w:rPr>
          <w:rFonts w:ascii="Calibri" w:eastAsia="Calibri" w:hAnsi="Calibri" w:cs="Calibri"/>
          <w:b/>
          <w:sz w:val="24"/>
          <w:szCs w:val="24"/>
        </w:rPr>
        <w:t>– FOMENTO INTERNO 202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Para: CAGPPI do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ampus 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Encaminho recurso ao Edital IFRS Nº __________ e peço DEFERIMENTO.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Dados gerais:</w:t>
      </w:r>
    </w:p>
    <w:tbl>
      <w:tblPr>
        <w:tblStyle w:val="afffd"/>
        <w:tblW w:w="9030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6675AD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5AD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5AD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Bolsa(s) solicitada(s):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(  ) BIC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(   ) BI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DTI     (   ) BAT</w:t>
            </w:r>
          </w:p>
        </w:tc>
      </w:tr>
    </w:tbl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Motivo</w:t>
      </w:r>
      <w:r>
        <w:rPr>
          <w:rFonts w:ascii="Calibri" w:eastAsia="Calibri" w:hAnsi="Calibri" w:cs="Calibri"/>
          <w:color w:val="000000"/>
          <w:sz w:val="24"/>
          <w:szCs w:val="24"/>
        </w:rPr>
        <w:t>/justificativa do recurso:</w:t>
      </w:r>
    </w:p>
    <w:tbl>
      <w:tblPr>
        <w:tblStyle w:val="afffe"/>
        <w:tblW w:w="9025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6675AD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75AD" w:rsidRDefault="0098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6675AD" w:rsidRDefault="006675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___________________, ___de _____ de __________.</w:t>
      </w:r>
    </w:p>
    <w:p w:rsidR="006675AD" w:rsidRDefault="006675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6675AD" w:rsidRDefault="009879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Solicitante</w:t>
      </w:r>
    </w:p>
    <w:p w:rsidR="006675AD" w:rsidRDefault="00667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675AD" w:rsidRDefault="006675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675AD">
      <w:headerReference w:type="default" r:id="rId8"/>
      <w:footerReference w:type="default" r:id="rId9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B2" w:rsidRDefault="009879B2">
      <w:pPr>
        <w:spacing w:line="240" w:lineRule="auto"/>
      </w:pPr>
      <w:r>
        <w:separator/>
      </w:r>
    </w:p>
  </w:endnote>
  <w:endnote w:type="continuationSeparator" w:id="0">
    <w:p w:rsidR="009879B2" w:rsidRDefault="00987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AD" w:rsidRDefault="009879B2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7A75F1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B2" w:rsidRDefault="009879B2">
      <w:pPr>
        <w:spacing w:line="240" w:lineRule="auto"/>
      </w:pPr>
      <w:r>
        <w:separator/>
      </w:r>
    </w:p>
  </w:footnote>
  <w:footnote w:type="continuationSeparator" w:id="0">
    <w:p w:rsidR="009879B2" w:rsidRDefault="00987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AD" w:rsidRDefault="007A75F1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C089B7" wp14:editId="686FF36A">
          <wp:simplePos x="0" y="0"/>
          <wp:positionH relativeFrom="column">
            <wp:posOffset>2650490</wp:posOffset>
          </wp:positionH>
          <wp:positionV relativeFrom="paragraph">
            <wp:posOffset>125095</wp:posOffset>
          </wp:positionV>
          <wp:extent cx="506730" cy="53975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75AD" w:rsidRDefault="00667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675AD" w:rsidRDefault="00667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675AD" w:rsidRDefault="00667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675AD" w:rsidRDefault="006675AD">
    <w:pPr>
      <w:spacing w:line="240" w:lineRule="auto"/>
      <w:jc w:val="center"/>
      <w:rPr>
        <w:sz w:val="20"/>
        <w:szCs w:val="20"/>
      </w:rPr>
    </w:pPr>
  </w:p>
  <w:p w:rsidR="006675AD" w:rsidRDefault="009879B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675AD" w:rsidRDefault="009879B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675AD" w:rsidRDefault="009879B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675AD" w:rsidRDefault="009879B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675AD" w:rsidRDefault="009879B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6675AD" w:rsidRDefault="009879B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1ABB"/>
    <w:multiLevelType w:val="multilevel"/>
    <w:tmpl w:val="6298D9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AD"/>
    <w:rsid w:val="006675AD"/>
    <w:rsid w:val="007A75F1"/>
    <w:rsid w:val="009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DE358-9812-4DB8-AE35-2D7E75AA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75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5F1"/>
  </w:style>
  <w:style w:type="paragraph" w:styleId="Rodap">
    <w:name w:val="footer"/>
    <w:basedOn w:val="Normal"/>
    <w:link w:val="RodapChar"/>
    <w:uiPriority w:val="99"/>
    <w:unhideWhenUsed/>
    <w:rsid w:val="007A75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BpvWF1bLyGwEoDdCsplTIxZCw==">AMUW2mXo5JANo8istawLTtl3Ad9jfEfRMnvyakBrkgoF31nlGlc4Y5TNYekAMg9UZPO/eK9bxfy8q6gVAoMyck5ipzypIBWwSAdn2WOmt57A2GGrSJemfOU=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2021-03-11T18:52:00Z</dcterms:created>
  <dcterms:modified xsi:type="dcterms:W3CDTF">2021-03-11T18:52:00Z</dcterms:modified>
</cp:coreProperties>
</file>